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709"/>
        <w:gridCol w:w="142"/>
        <w:gridCol w:w="3301"/>
      </w:tblGrid>
      <w:tr w:rsidR="00362424" w:rsidRPr="00362424" w:rsidTr="00362424">
        <w:trPr>
          <w:trHeight w:val="681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424" w:rsidRPr="00362424" w:rsidRDefault="00362424" w:rsidP="0036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40"/>
                <w:lang w:eastAsia="es-PE"/>
              </w:rPr>
            </w:pPr>
            <w:r w:rsidRPr="003624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40"/>
                <w:lang w:eastAsia="es-PE"/>
              </w:rPr>
              <w:t>RESULTADO FINAL</w:t>
            </w:r>
          </w:p>
        </w:tc>
      </w:tr>
      <w:tr w:rsidR="00362424" w:rsidRPr="00362424" w:rsidTr="00362424">
        <w:trPr>
          <w:trHeight w:val="441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24" w:rsidRPr="00362424" w:rsidRDefault="00362424" w:rsidP="0036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es-PE"/>
              </w:rPr>
            </w:pPr>
            <w:r w:rsidRPr="003624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es-PE"/>
              </w:rPr>
              <w:t>CARGO: ESPECIALISTA EN BIENES ESTATALES III</w:t>
            </w:r>
          </w:p>
        </w:tc>
      </w:tr>
      <w:tr w:rsidR="00362424" w:rsidRPr="00362424" w:rsidTr="00362424">
        <w:trPr>
          <w:trHeight w:val="441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24" w:rsidRPr="00362424" w:rsidRDefault="00362424" w:rsidP="0036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es-PE"/>
              </w:rPr>
            </w:pPr>
            <w:r w:rsidRPr="003624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es-PE"/>
              </w:rPr>
              <w:t>PLAZA N° 60</w:t>
            </w:r>
          </w:p>
        </w:tc>
      </w:tr>
      <w:tr w:rsidR="00362424" w:rsidRPr="00362424" w:rsidTr="00362424">
        <w:trPr>
          <w:trHeight w:val="441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24" w:rsidRPr="00362424" w:rsidRDefault="00362424" w:rsidP="0036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es-PE"/>
              </w:rPr>
            </w:pPr>
            <w:r w:rsidRPr="003624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es-PE"/>
              </w:rPr>
              <w:t>CUADRO DE MERITO</w:t>
            </w:r>
          </w:p>
        </w:tc>
      </w:tr>
      <w:tr w:rsidR="00362424" w:rsidRPr="00362424" w:rsidTr="00362424">
        <w:trPr>
          <w:trHeight w:val="4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362424" w:rsidRPr="00362424" w:rsidRDefault="00362424" w:rsidP="0036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624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362424" w:rsidRPr="00362424" w:rsidRDefault="00362424" w:rsidP="0036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624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362424" w:rsidRPr="00362424" w:rsidRDefault="00362424" w:rsidP="0036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624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362424" w:rsidRPr="00362424" w:rsidTr="00362424">
        <w:trPr>
          <w:trHeight w:val="4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24" w:rsidRPr="00362424" w:rsidRDefault="00362424" w:rsidP="0036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s-PE"/>
              </w:rPr>
            </w:pPr>
            <w:r w:rsidRPr="003624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s-PE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24" w:rsidRPr="00362424" w:rsidRDefault="00362424" w:rsidP="0036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s-PE"/>
              </w:rPr>
            </w:pPr>
            <w:r w:rsidRPr="00362424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s-PE"/>
              </w:rPr>
              <w:t>QUISPE LARICO JULIO CESAR</w:t>
            </w:r>
          </w:p>
        </w:tc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24" w:rsidRPr="00362424" w:rsidRDefault="00362424" w:rsidP="0036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s-PE"/>
              </w:rPr>
            </w:pPr>
            <w:r w:rsidRPr="00362424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s-PE"/>
              </w:rPr>
              <w:t>GANADOR</w:t>
            </w:r>
          </w:p>
        </w:tc>
      </w:tr>
      <w:tr w:rsidR="00362424" w:rsidRPr="00362424" w:rsidTr="00362424">
        <w:trPr>
          <w:trHeight w:val="4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24" w:rsidRPr="00362424" w:rsidRDefault="00362424" w:rsidP="0036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s-PE"/>
              </w:rPr>
            </w:pPr>
            <w:r w:rsidRPr="003624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s-PE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24" w:rsidRPr="00362424" w:rsidRDefault="00362424" w:rsidP="0036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s-PE"/>
              </w:rPr>
            </w:pPr>
            <w:r w:rsidRPr="00362424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s-PE"/>
              </w:rPr>
              <w:t>CASTRO TORRES JOSÉ WILLINGTON</w:t>
            </w:r>
          </w:p>
        </w:tc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24" w:rsidRPr="00362424" w:rsidRDefault="00362424" w:rsidP="0036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s-PE"/>
              </w:rPr>
            </w:pPr>
            <w:r w:rsidRPr="00362424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s-PE"/>
              </w:rPr>
              <w:t>ACCESITARIO</w:t>
            </w:r>
          </w:p>
        </w:tc>
      </w:tr>
      <w:tr w:rsidR="00362424" w:rsidRPr="00362424" w:rsidTr="00362424">
        <w:trPr>
          <w:trHeight w:val="164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424" w:rsidRPr="00362424" w:rsidRDefault="00362424" w:rsidP="0036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s-PE"/>
              </w:rPr>
            </w:pPr>
          </w:p>
        </w:tc>
      </w:tr>
      <w:tr w:rsidR="00362424" w:rsidRPr="00362424" w:rsidTr="00362424">
        <w:trPr>
          <w:trHeight w:val="1804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424" w:rsidRPr="00362424" w:rsidRDefault="00362424" w:rsidP="003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PE"/>
              </w:rPr>
            </w:pPr>
            <w:r w:rsidRPr="00362424">
              <w:rPr>
                <w:rFonts w:ascii="Arial" w:eastAsia="Times New Roman" w:hAnsi="Arial" w:cs="Arial"/>
                <w:color w:val="000000"/>
                <w:sz w:val="24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abeltran@sbn.gob.pe, a partir del siguiente día hábil de la publicación de los resultados, a fin de coordinar los detalles de la suscripción del respectivo contrato.</w:t>
            </w:r>
          </w:p>
        </w:tc>
      </w:tr>
      <w:tr w:rsidR="00362424" w:rsidRPr="00362424" w:rsidTr="00362424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24" w:rsidRPr="00362424" w:rsidRDefault="00362424" w:rsidP="003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24" w:rsidRPr="00362424" w:rsidRDefault="00362424" w:rsidP="003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P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24" w:rsidRPr="00362424" w:rsidRDefault="00362424" w:rsidP="003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PE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4" w:rsidRPr="00362424" w:rsidRDefault="00362424" w:rsidP="0036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es-PE"/>
              </w:rPr>
            </w:pPr>
            <w:r w:rsidRPr="00362424">
              <w:rPr>
                <w:rFonts w:ascii="Calibri" w:eastAsia="Times New Roman" w:hAnsi="Calibri" w:cs="Calibri"/>
                <w:b/>
                <w:bCs/>
                <w:sz w:val="18"/>
                <w:lang w:eastAsia="es-PE"/>
              </w:rPr>
              <w:t>San Isidro, 25 de Junio de 2021</w:t>
            </w:r>
          </w:p>
        </w:tc>
      </w:tr>
    </w:tbl>
    <w:p w:rsidR="00DE75B4" w:rsidRDefault="00DE75B4"/>
    <w:p w:rsidR="00362424" w:rsidRDefault="00362424"/>
    <w:p w:rsidR="00362424" w:rsidRPr="00362424" w:rsidRDefault="00362424" w:rsidP="00362424">
      <w:pPr>
        <w:jc w:val="center"/>
        <w:rPr>
          <w:b/>
        </w:rPr>
      </w:pPr>
      <w:bookmarkStart w:id="0" w:name="_GoBack"/>
      <w:bookmarkEnd w:id="0"/>
      <w:r w:rsidRPr="00362424">
        <w:rPr>
          <w:b/>
        </w:rPr>
        <w:t>EL COMITÉ DE SELECCIÓN</w:t>
      </w:r>
    </w:p>
    <w:sectPr w:rsidR="00362424" w:rsidRPr="00362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24"/>
    <w:rsid w:val="00362424"/>
    <w:rsid w:val="00D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B28B9E-8D74-43D3-9381-812732DD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2021-06-24T20:03:00Z</dcterms:created>
  <dcterms:modified xsi:type="dcterms:W3CDTF">2021-06-24T20:05:00Z</dcterms:modified>
</cp:coreProperties>
</file>